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20B12" w14:textId="77777777" w:rsidR="007D05FE" w:rsidRPr="00F17DC2" w:rsidRDefault="007D05FE">
      <w:pPr>
        <w:rPr>
          <w:rFonts w:ascii="Times New Roman" w:hAnsi="Times New Roman" w:cs="Times New Roman"/>
        </w:rPr>
      </w:pPr>
      <w:r w:rsidRPr="00F17DC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207B10C" wp14:editId="0C2000EA">
            <wp:extent cx="662532" cy="656590"/>
            <wp:effectExtent l="0" t="0" r="4445" b="0"/>
            <wp:docPr id="1" name="Рисунок 1" descr="C:\Users\COMP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Desktop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587" cy="687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DC2">
        <w:rPr>
          <w:rFonts w:ascii="Times New Roman" w:hAnsi="Times New Roman" w:cs="Times New Roman"/>
        </w:rPr>
        <w:t xml:space="preserve">         </w:t>
      </w:r>
    </w:p>
    <w:p w14:paraId="740F94AB" w14:textId="77777777" w:rsidR="007D05FE" w:rsidRPr="00B4505C" w:rsidRDefault="007D05FE" w:rsidP="00B4505C">
      <w:pPr>
        <w:jc w:val="center"/>
        <w:rPr>
          <w:rFonts w:ascii="Times New Roman" w:hAnsi="Times New Roman" w:cs="Times New Roman"/>
          <w:sz w:val="32"/>
          <w:szCs w:val="32"/>
        </w:rPr>
      </w:pPr>
      <w:r w:rsidRPr="00B4505C">
        <w:rPr>
          <w:rFonts w:ascii="Times New Roman" w:hAnsi="Times New Roman" w:cs="Times New Roman"/>
          <w:sz w:val="32"/>
          <w:szCs w:val="32"/>
        </w:rPr>
        <w:t xml:space="preserve">План работы </w:t>
      </w:r>
      <w:proofErr w:type="spellStart"/>
      <w:r w:rsidRPr="00B4505C">
        <w:rPr>
          <w:rFonts w:ascii="Times New Roman" w:hAnsi="Times New Roman" w:cs="Times New Roman"/>
          <w:sz w:val="32"/>
          <w:szCs w:val="32"/>
        </w:rPr>
        <w:t>Тюхтетской</w:t>
      </w:r>
      <w:proofErr w:type="spellEnd"/>
      <w:r w:rsidRPr="00B4505C">
        <w:rPr>
          <w:rFonts w:ascii="Times New Roman" w:hAnsi="Times New Roman" w:cs="Times New Roman"/>
          <w:sz w:val="32"/>
          <w:szCs w:val="32"/>
        </w:rPr>
        <w:t xml:space="preserve"> территориальной организации 2025 года</w:t>
      </w:r>
    </w:p>
    <w:p w14:paraId="14C749E0" w14:textId="091A8898" w:rsidR="007D05FE" w:rsidRPr="00B4505C" w:rsidRDefault="00CA78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октябрь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0"/>
        <w:gridCol w:w="1805"/>
        <w:gridCol w:w="1398"/>
        <w:gridCol w:w="1901"/>
        <w:gridCol w:w="2191"/>
      </w:tblGrid>
      <w:tr w:rsidR="00C2660B" w:rsidRPr="00B4505C" w14:paraId="511DD3A4" w14:textId="77777777" w:rsidTr="00C2660B">
        <w:tc>
          <w:tcPr>
            <w:tcW w:w="2050" w:type="dxa"/>
          </w:tcPr>
          <w:p w14:paraId="3C69E3A0" w14:textId="77777777" w:rsidR="007D05FE" w:rsidRPr="00B4505C" w:rsidRDefault="007D0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05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1805" w:type="dxa"/>
          </w:tcPr>
          <w:p w14:paraId="454E5561" w14:textId="77777777" w:rsidR="007D05FE" w:rsidRPr="00B4505C" w:rsidRDefault="007D0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05C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398" w:type="dxa"/>
          </w:tcPr>
          <w:p w14:paraId="692E456C" w14:textId="77777777" w:rsidR="007D05FE" w:rsidRPr="00B4505C" w:rsidRDefault="007D0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05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01" w:type="dxa"/>
          </w:tcPr>
          <w:p w14:paraId="2F2A429C" w14:textId="77777777" w:rsidR="007D05FE" w:rsidRPr="00B4505C" w:rsidRDefault="007D0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05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191" w:type="dxa"/>
          </w:tcPr>
          <w:p w14:paraId="034A369D" w14:textId="77777777" w:rsidR="007D05FE" w:rsidRPr="00B4505C" w:rsidRDefault="007D0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05C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C2660B" w:rsidRPr="00B4505C" w14:paraId="3408F4A5" w14:textId="77777777" w:rsidTr="00C2660B">
        <w:tc>
          <w:tcPr>
            <w:tcW w:w="2050" w:type="dxa"/>
          </w:tcPr>
          <w:p w14:paraId="004D13AD" w14:textId="77777777" w:rsidR="007D05FE" w:rsidRPr="00B4505C" w:rsidRDefault="007D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5C">
              <w:rPr>
                <w:rFonts w:ascii="Times New Roman" w:hAnsi="Times New Roman" w:cs="Times New Roman"/>
                <w:sz w:val="24"/>
                <w:szCs w:val="24"/>
              </w:rPr>
              <w:t>Заседание Президиума территориальной организации профсоюза</w:t>
            </w:r>
          </w:p>
        </w:tc>
        <w:tc>
          <w:tcPr>
            <w:tcW w:w="1805" w:type="dxa"/>
          </w:tcPr>
          <w:p w14:paraId="27F876D7" w14:textId="77777777" w:rsidR="007D05FE" w:rsidRPr="00B4505C" w:rsidRDefault="007D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5C">
              <w:rPr>
                <w:rFonts w:ascii="Times New Roman" w:hAnsi="Times New Roman" w:cs="Times New Roman"/>
                <w:sz w:val="24"/>
                <w:szCs w:val="24"/>
              </w:rPr>
              <w:t>Члены Президиума</w:t>
            </w:r>
          </w:p>
        </w:tc>
        <w:tc>
          <w:tcPr>
            <w:tcW w:w="1398" w:type="dxa"/>
          </w:tcPr>
          <w:p w14:paraId="01F3E948" w14:textId="7071710E" w:rsidR="007D05FE" w:rsidRPr="00B4505C" w:rsidRDefault="00CA7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октября</w:t>
            </w:r>
          </w:p>
        </w:tc>
        <w:tc>
          <w:tcPr>
            <w:tcW w:w="1901" w:type="dxa"/>
          </w:tcPr>
          <w:p w14:paraId="0549227C" w14:textId="77777777" w:rsidR="007D05FE" w:rsidRPr="00B4505C" w:rsidRDefault="007D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5C">
              <w:rPr>
                <w:rFonts w:ascii="Times New Roman" w:hAnsi="Times New Roman" w:cs="Times New Roman"/>
                <w:sz w:val="24"/>
                <w:szCs w:val="24"/>
              </w:rPr>
              <w:t>Привидинюк</w:t>
            </w:r>
            <w:proofErr w:type="spellEnd"/>
            <w:r w:rsidRPr="00B4505C">
              <w:rPr>
                <w:rFonts w:ascii="Times New Roman" w:hAnsi="Times New Roman" w:cs="Times New Roman"/>
                <w:sz w:val="24"/>
                <w:szCs w:val="24"/>
              </w:rPr>
              <w:t xml:space="preserve"> Л. А.,</w:t>
            </w:r>
          </w:p>
          <w:p w14:paraId="61BCB2C8" w14:textId="77777777" w:rsidR="007D05FE" w:rsidRPr="00B4505C" w:rsidRDefault="007D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5C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</w:t>
            </w:r>
            <w:proofErr w:type="spellStart"/>
            <w:r w:rsidRPr="00B4505C">
              <w:rPr>
                <w:rFonts w:ascii="Times New Roman" w:hAnsi="Times New Roman" w:cs="Times New Roman"/>
                <w:sz w:val="24"/>
                <w:szCs w:val="24"/>
              </w:rPr>
              <w:t>терр</w:t>
            </w:r>
            <w:proofErr w:type="spellEnd"/>
            <w:r w:rsidRPr="00B4505C">
              <w:rPr>
                <w:rFonts w:ascii="Times New Roman" w:hAnsi="Times New Roman" w:cs="Times New Roman"/>
                <w:sz w:val="24"/>
                <w:szCs w:val="24"/>
              </w:rPr>
              <w:t>. организации</w:t>
            </w:r>
          </w:p>
        </w:tc>
        <w:tc>
          <w:tcPr>
            <w:tcW w:w="2191" w:type="dxa"/>
          </w:tcPr>
          <w:p w14:paraId="1F239B49" w14:textId="77777777" w:rsidR="007D05FE" w:rsidRPr="00B4505C" w:rsidRDefault="0011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B249C" w:rsidRPr="00B4505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D05FE" w:rsidRPr="00B4505C">
              <w:rPr>
                <w:rFonts w:ascii="Times New Roman" w:hAnsi="Times New Roman" w:cs="Times New Roman"/>
                <w:sz w:val="24"/>
                <w:szCs w:val="24"/>
              </w:rPr>
              <w:t>оординация деятельности по текущим вопросам</w:t>
            </w:r>
          </w:p>
        </w:tc>
      </w:tr>
      <w:tr w:rsidR="00C2660B" w:rsidRPr="00B4505C" w14:paraId="28557E59" w14:textId="77777777" w:rsidTr="00C2660B">
        <w:tc>
          <w:tcPr>
            <w:tcW w:w="2050" w:type="dxa"/>
          </w:tcPr>
          <w:p w14:paraId="0D8FB3B0" w14:textId="199CFF53" w:rsidR="002507A1" w:rsidRPr="00B4505C" w:rsidRDefault="002507A1" w:rsidP="00BB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746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с ветеранами педагогического труда ко дню учителя.</w:t>
            </w:r>
          </w:p>
        </w:tc>
        <w:tc>
          <w:tcPr>
            <w:tcW w:w="1805" w:type="dxa"/>
          </w:tcPr>
          <w:p w14:paraId="5CED170A" w14:textId="7BC4DD91" w:rsidR="007D05FE" w:rsidRPr="00B4505C" w:rsidRDefault="007D0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14:paraId="0E99CC01" w14:textId="16DC0F82" w:rsidR="007D05FE" w:rsidRPr="00B4505C" w:rsidRDefault="00BB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октября</w:t>
            </w:r>
          </w:p>
        </w:tc>
        <w:tc>
          <w:tcPr>
            <w:tcW w:w="1901" w:type="dxa"/>
          </w:tcPr>
          <w:p w14:paraId="772D5B8F" w14:textId="17E1FA1F" w:rsidR="00BB7469" w:rsidRDefault="00BB7469" w:rsidP="007D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Привидинюк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А., члены президиума, </w:t>
            </w:r>
          </w:p>
          <w:p w14:paraId="0C65768D" w14:textId="5345245E" w:rsidR="00EB249C" w:rsidRPr="00B4505C" w:rsidRDefault="00EB249C" w:rsidP="007D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5C">
              <w:rPr>
                <w:rFonts w:ascii="Times New Roman" w:hAnsi="Times New Roman" w:cs="Times New Roman"/>
                <w:sz w:val="24"/>
                <w:szCs w:val="24"/>
              </w:rPr>
              <w:t xml:space="preserve">Ложкина Е. </w:t>
            </w:r>
            <w:commentRangeStart w:id="0"/>
            <w:proofErr w:type="spellStart"/>
            <w:r w:rsidRPr="00B4505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commentRangeEnd w:id="0"/>
            <w:r w:rsidRPr="00B4505C">
              <w:rPr>
                <w:rStyle w:val="a4"/>
                <w:sz w:val="24"/>
                <w:szCs w:val="24"/>
              </w:rPr>
              <w:commentReference w:id="0"/>
            </w:r>
            <w:r w:rsidRPr="00B450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746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2191" w:type="dxa"/>
          </w:tcPr>
          <w:p w14:paraId="2B81A9A2" w14:textId="51AC247E" w:rsidR="007D05FE" w:rsidRPr="00B4505C" w:rsidRDefault="00FC6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B7469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обмен опытом</w:t>
            </w:r>
            <w:r w:rsidR="00BB7469">
              <w:rPr>
                <w:rFonts w:ascii="Times New Roman" w:hAnsi="Times New Roman" w:cs="Times New Roman"/>
                <w:sz w:val="24"/>
                <w:szCs w:val="24"/>
              </w:rPr>
              <w:t xml:space="preserve"> и взаимодействие молодых педагогов с ветеранами педагогического труда</w:t>
            </w:r>
          </w:p>
        </w:tc>
      </w:tr>
      <w:tr w:rsidR="00C2660B" w:rsidRPr="00B4505C" w14:paraId="095668D5" w14:textId="77777777" w:rsidTr="00C2660B">
        <w:tc>
          <w:tcPr>
            <w:tcW w:w="2050" w:type="dxa"/>
          </w:tcPr>
          <w:p w14:paraId="21C8A890" w14:textId="16FA7411" w:rsidR="007D05FE" w:rsidRPr="00B4505C" w:rsidRDefault="00EB249C" w:rsidP="00BB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5C">
              <w:rPr>
                <w:rFonts w:ascii="Times New Roman" w:hAnsi="Times New Roman" w:cs="Times New Roman"/>
                <w:sz w:val="24"/>
                <w:szCs w:val="24"/>
              </w:rPr>
              <w:t>Краевой конкурс «Русь мастеровая»,</w:t>
            </w:r>
            <w:r w:rsidR="00B45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7469">
              <w:rPr>
                <w:rFonts w:ascii="Times New Roman" w:hAnsi="Times New Roman" w:cs="Times New Roman"/>
                <w:sz w:val="24"/>
                <w:szCs w:val="24"/>
              </w:rPr>
              <w:t>основной этап</w:t>
            </w:r>
          </w:p>
        </w:tc>
        <w:tc>
          <w:tcPr>
            <w:tcW w:w="1805" w:type="dxa"/>
          </w:tcPr>
          <w:p w14:paraId="29F76C43" w14:textId="77777777" w:rsidR="007D05FE" w:rsidRPr="00B4505C" w:rsidRDefault="00EB2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5C">
              <w:rPr>
                <w:rFonts w:ascii="Times New Roman" w:hAnsi="Times New Roman" w:cs="Times New Roman"/>
                <w:sz w:val="24"/>
                <w:szCs w:val="24"/>
              </w:rPr>
              <w:t>Педагоги  и ветераны педагогического труда округа</w:t>
            </w:r>
          </w:p>
        </w:tc>
        <w:tc>
          <w:tcPr>
            <w:tcW w:w="1398" w:type="dxa"/>
          </w:tcPr>
          <w:p w14:paraId="140118EA" w14:textId="36E6BFD1" w:rsidR="007D05FE" w:rsidRPr="00B4505C" w:rsidRDefault="00EB249C" w:rsidP="00BB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5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  <w:r w:rsidR="00BB7469">
              <w:rPr>
                <w:rFonts w:ascii="Times New Roman" w:hAnsi="Times New Roman" w:cs="Times New Roman"/>
                <w:sz w:val="24"/>
                <w:szCs w:val="24"/>
              </w:rPr>
              <w:t>сентября- октября</w:t>
            </w:r>
          </w:p>
        </w:tc>
        <w:tc>
          <w:tcPr>
            <w:tcW w:w="1901" w:type="dxa"/>
          </w:tcPr>
          <w:p w14:paraId="092582EE" w14:textId="77777777" w:rsidR="001159A2" w:rsidRPr="00B4505C" w:rsidRDefault="00EB2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5C">
              <w:rPr>
                <w:rFonts w:ascii="Times New Roman" w:hAnsi="Times New Roman" w:cs="Times New Roman"/>
                <w:sz w:val="24"/>
                <w:szCs w:val="24"/>
              </w:rPr>
              <w:t>Привидинюк</w:t>
            </w:r>
            <w:proofErr w:type="spellEnd"/>
            <w:r w:rsidRPr="00B4505C"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</w:tc>
        <w:tc>
          <w:tcPr>
            <w:tcW w:w="2191" w:type="dxa"/>
          </w:tcPr>
          <w:p w14:paraId="7F1CA798" w14:textId="0DACCF73" w:rsidR="007D05FE" w:rsidRPr="00B4505C" w:rsidRDefault="00BB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-сопровождение участников конкурса</w:t>
            </w:r>
          </w:p>
        </w:tc>
      </w:tr>
      <w:tr w:rsidR="00C2660B" w:rsidRPr="00B4505C" w14:paraId="06D174A8" w14:textId="77777777" w:rsidTr="00C2660B">
        <w:tc>
          <w:tcPr>
            <w:tcW w:w="2050" w:type="dxa"/>
          </w:tcPr>
          <w:p w14:paraId="53007B89" w14:textId="77777777" w:rsidR="00F17DC2" w:rsidRPr="00B4505C" w:rsidRDefault="0011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5C">
              <w:rPr>
                <w:rFonts w:ascii="Times New Roman" w:hAnsi="Times New Roman" w:cs="Times New Roman"/>
                <w:sz w:val="24"/>
                <w:szCs w:val="24"/>
              </w:rPr>
              <w:t xml:space="preserve"> Конкурс </w:t>
            </w:r>
            <w:r w:rsidR="00F17DC2" w:rsidRPr="00B450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4505C">
              <w:rPr>
                <w:rFonts w:ascii="Times New Roman" w:hAnsi="Times New Roman" w:cs="Times New Roman"/>
                <w:sz w:val="24"/>
                <w:szCs w:val="24"/>
              </w:rPr>
              <w:t>Лучший п</w:t>
            </w:r>
            <w:r w:rsidR="00F17DC2" w:rsidRPr="00B4505C">
              <w:rPr>
                <w:rFonts w:ascii="Times New Roman" w:hAnsi="Times New Roman" w:cs="Times New Roman"/>
                <w:sz w:val="24"/>
                <w:szCs w:val="24"/>
              </w:rPr>
              <w:t>рофсоюзный</w:t>
            </w:r>
          </w:p>
          <w:p w14:paraId="54900D89" w14:textId="77777777" w:rsidR="007D05FE" w:rsidRPr="00B4505C" w:rsidRDefault="00F1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5C">
              <w:rPr>
                <w:rFonts w:ascii="Times New Roman" w:hAnsi="Times New Roman" w:cs="Times New Roman"/>
                <w:sz w:val="24"/>
                <w:szCs w:val="24"/>
              </w:rPr>
              <w:t>уголок» в первичных профсоюзных.</w:t>
            </w:r>
            <w:r w:rsidRPr="00B4505C">
              <w:rPr>
                <w:sz w:val="24"/>
                <w:szCs w:val="24"/>
              </w:rPr>
              <w:t xml:space="preserve"> </w:t>
            </w:r>
            <w:r w:rsidR="00EB249C" w:rsidRPr="00B4505C"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этап.</w:t>
            </w:r>
          </w:p>
          <w:p w14:paraId="356427A6" w14:textId="77777777" w:rsidR="00EB249C" w:rsidRPr="00B4505C" w:rsidRDefault="00EB249C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14:paraId="5E51CDD7" w14:textId="77777777" w:rsidR="007D05FE" w:rsidRPr="00B4505C" w:rsidRDefault="0011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5C">
              <w:rPr>
                <w:rFonts w:ascii="Times New Roman" w:hAnsi="Times New Roman" w:cs="Times New Roman"/>
                <w:sz w:val="24"/>
                <w:szCs w:val="24"/>
              </w:rPr>
              <w:t>Председатели ППО</w:t>
            </w:r>
          </w:p>
        </w:tc>
        <w:tc>
          <w:tcPr>
            <w:tcW w:w="1398" w:type="dxa"/>
          </w:tcPr>
          <w:p w14:paraId="125E23EE" w14:textId="2DC48C6F" w:rsidR="007D05FE" w:rsidRPr="00B4505C" w:rsidRDefault="00EB249C" w:rsidP="00BB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5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  <w:r w:rsidR="00BB7469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901" w:type="dxa"/>
          </w:tcPr>
          <w:p w14:paraId="40952E44" w14:textId="77777777" w:rsidR="007D05FE" w:rsidRPr="00B4505C" w:rsidRDefault="00F1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5C">
              <w:rPr>
                <w:rFonts w:ascii="Times New Roman" w:hAnsi="Times New Roman" w:cs="Times New Roman"/>
                <w:sz w:val="24"/>
                <w:szCs w:val="24"/>
              </w:rPr>
              <w:t>Председатели ППО</w:t>
            </w:r>
            <w:r w:rsidR="00B4505C"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тер организации </w:t>
            </w:r>
            <w:proofErr w:type="spellStart"/>
            <w:r w:rsidR="00B4505C">
              <w:rPr>
                <w:rFonts w:ascii="Times New Roman" w:hAnsi="Times New Roman" w:cs="Times New Roman"/>
                <w:sz w:val="24"/>
                <w:szCs w:val="24"/>
              </w:rPr>
              <w:t>Привидинюк</w:t>
            </w:r>
            <w:proofErr w:type="spellEnd"/>
            <w:r w:rsidR="00B4505C"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</w:tc>
        <w:tc>
          <w:tcPr>
            <w:tcW w:w="2191" w:type="dxa"/>
          </w:tcPr>
          <w:p w14:paraId="361CB827" w14:textId="77777777" w:rsidR="007D05FE" w:rsidRPr="00B4505C" w:rsidRDefault="0011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B249C" w:rsidRPr="00B450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17DC2" w:rsidRPr="00B4505C">
              <w:rPr>
                <w:rFonts w:ascii="Times New Roman" w:hAnsi="Times New Roman" w:cs="Times New Roman"/>
                <w:sz w:val="24"/>
                <w:szCs w:val="24"/>
              </w:rPr>
              <w:t>овышение информированности о деятельности Профсоюза</w:t>
            </w:r>
          </w:p>
        </w:tc>
      </w:tr>
      <w:tr w:rsidR="00C2660B" w:rsidRPr="00B4505C" w14:paraId="1D8A6B4E" w14:textId="77777777" w:rsidTr="00C2660B">
        <w:tc>
          <w:tcPr>
            <w:tcW w:w="2050" w:type="dxa"/>
          </w:tcPr>
          <w:p w14:paraId="2C750542" w14:textId="77777777" w:rsidR="007D05FE" w:rsidRPr="00B4505C" w:rsidRDefault="00F17DC2" w:rsidP="0011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5C">
              <w:rPr>
                <w:rFonts w:ascii="Times New Roman" w:hAnsi="Times New Roman" w:cs="Times New Roman"/>
                <w:sz w:val="24"/>
                <w:szCs w:val="24"/>
              </w:rPr>
              <w:t>Акция Общероссийского профсоюза образования</w:t>
            </w:r>
          </w:p>
          <w:p w14:paraId="20577F9B" w14:textId="77777777" w:rsidR="001159A2" w:rsidRPr="00B4505C" w:rsidRDefault="001159A2" w:rsidP="0011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5C">
              <w:rPr>
                <w:rFonts w:ascii="Times New Roman" w:hAnsi="Times New Roman" w:cs="Times New Roman"/>
                <w:sz w:val="24"/>
                <w:szCs w:val="24"/>
              </w:rPr>
              <w:t>«Живая память»</w:t>
            </w:r>
          </w:p>
        </w:tc>
        <w:tc>
          <w:tcPr>
            <w:tcW w:w="1805" w:type="dxa"/>
          </w:tcPr>
          <w:p w14:paraId="57C733DA" w14:textId="77777777" w:rsidR="007D05FE" w:rsidRPr="00B4505C" w:rsidRDefault="00F1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59A2" w:rsidRPr="00B450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4505C">
              <w:rPr>
                <w:rFonts w:ascii="Times New Roman" w:hAnsi="Times New Roman" w:cs="Times New Roman"/>
                <w:sz w:val="24"/>
                <w:szCs w:val="24"/>
              </w:rPr>
              <w:t>олодые педагоги</w:t>
            </w:r>
          </w:p>
        </w:tc>
        <w:tc>
          <w:tcPr>
            <w:tcW w:w="1398" w:type="dxa"/>
          </w:tcPr>
          <w:p w14:paraId="101D042C" w14:textId="08EF914F" w:rsidR="007D05FE" w:rsidRPr="00B4505C" w:rsidRDefault="00BB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1" w:type="dxa"/>
          </w:tcPr>
          <w:p w14:paraId="4435B485" w14:textId="77777777" w:rsidR="00F17DC2" w:rsidRPr="00B4505C" w:rsidRDefault="00F17DC2" w:rsidP="00F1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5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proofErr w:type="gramStart"/>
            <w:r w:rsidRPr="00B4505C">
              <w:rPr>
                <w:rFonts w:ascii="Times New Roman" w:hAnsi="Times New Roman" w:cs="Times New Roman"/>
                <w:sz w:val="24"/>
                <w:szCs w:val="24"/>
              </w:rPr>
              <w:t>терр.организации</w:t>
            </w:r>
            <w:proofErr w:type="spellEnd"/>
            <w:proofErr w:type="gramEnd"/>
            <w:r w:rsidRPr="00B45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05C">
              <w:rPr>
                <w:rFonts w:ascii="Times New Roman" w:hAnsi="Times New Roman" w:cs="Times New Roman"/>
                <w:sz w:val="24"/>
                <w:szCs w:val="24"/>
              </w:rPr>
              <w:t>Привидинюк</w:t>
            </w:r>
            <w:proofErr w:type="spellEnd"/>
            <w:r w:rsidRPr="00B4505C"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  <w:p w14:paraId="5B5B366B" w14:textId="000AC7C4" w:rsidR="007D05FE" w:rsidRPr="00B4505C" w:rsidRDefault="00CA7825" w:rsidP="00F1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ППО и профгруппорги</w:t>
            </w:r>
          </w:p>
        </w:tc>
        <w:tc>
          <w:tcPr>
            <w:tcW w:w="2191" w:type="dxa"/>
          </w:tcPr>
          <w:p w14:paraId="55439A7C" w14:textId="77777777" w:rsidR="007D05FE" w:rsidRPr="00B4505C" w:rsidRDefault="0011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B249C" w:rsidRPr="00B450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17DC2" w:rsidRPr="00B4505C">
              <w:rPr>
                <w:rFonts w:ascii="Times New Roman" w:hAnsi="Times New Roman" w:cs="Times New Roman"/>
                <w:sz w:val="24"/>
                <w:szCs w:val="24"/>
              </w:rPr>
              <w:t>охранение исторической памяти о ВОВ, включенность в акцию</w:t>
            </w:r>
            <w:r w:rsidRPr="00B4505C">
              <w:rPr>
                <w:rFonts w:ascii="Times New Roman" w:hAnsi="Times New Roman" w:cs="Times New Roman"/>
                <w:sz w:val="24"/>
                <w:szCs w:val="24"/>
              </w:rPr>
              <w:t xml:space="preserve"> молодых</w:t>
            </w:r>
            <w:r w:rsidR="00F17DC2" w:rsidRPr="00B4505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округа</w:t>
            </w:r>
          </w:p>
        </w:tc>
      </w:tr>
      <w:tr w:rsidR="00C2660B" w:rsidRPr="00B4505C" w14:paraId="2A2D0116" w14:textId="77777777" w:rsidTr="00C2660B">
        <w:tc>
          <w:tcPr>
            <w:tcW w:w="2050" w:type="dxa"/>
          </w:tcPr>
          <w:p w14:paraId="499AB4E8" w14:textId="058208D4" w:rsidR="001159A2" w:rsidRPr="00B4505C" w:rsidRDefault="00CA7825" w:rsidP="0011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</w:t>
            </w:r>
            <w:r w:rsidR="00C2660B">
              <w:rPr>
                <w:rFonts w:ascii="Times New Roman" w:hAnsi="Times New Roman" w:cs="Times New Roman"/>
                <w:sz w:val="24"/>
                <w:szCs w:val="24"/>
              </w:rPr>
              <w:t>«Профсоюзный репортер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»-2025</w:t>
            </w:r>
          </w:p>
        </w:tc>
        <w:tc>
          <w:tcPr>
            <w:tcW w:w="1805" w:type="dxa"/>
          </w:tcPr>
          <w:p w14:paraId="4F1B0438" w14:textId="376235AE" w:rsidR="001159A2" w:rsidRPr="00B4505C" w:rsidRDefault="001159A2" w:rsidP="00CA7825">
            <w:pPr>
              <w:rPr>
                <w:sz w:val="24"/>
                <w:szCs w:val="24"/>
              </w:rPr>
            </w:pPr>
            <w:r w:rsidRPr="00B45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825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398" w:type="dxa"/>
          </w:tcPr>
          <w:p w14:paraId="5A7DAD50" w14:textId="777AB4D0" w:rsidR="001159A2" w:rsidRPr="00B4505C" w:rsidRDefault="00CA7825" w:rsidP="0011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1" w:type="dxa"/>
          </w:tcPr>
          <w:p w14:paraId="226EAF28" w14:textId="77777777" w:rsidR="001159A2" w:rsidRPr="00B4505C" w:rsidRDefault="001159A2" w:rsidP="0011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5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proofErr w:type="gramStart"/>
            <w:r w:rsidRPr="00B4505C">
              <w:rPr>
                <w:rFonts w:ascii="Times New Roman" w:hAnsi="Times New Roman" w:cs="Times New Roman"/>
                <w:sz w:val="24"/>
                <w:szCs w:val="24"/>
              </w:rPr>
              <w:t>терр.организации</w:t>
            </w:r>
            <w:proofErr w:type="spellEnd"/>
            <w:proofErr w:type="gramEnd"/>
            <w:r w:rsidRPr="00B45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05C">
              <w:rPr>
                <w:rFonts w:ascii="Times New Roman" w:hAnsi="Times New Roman" w:cs="Times New Roman"/>
                <w:sz w:val="24"/>
                <w:szCs w:val="24"/>
              </w:rPr>
              <w:t>Привидинюк</w:t>
            </w:r>
            <w:proofErr w:type="spellEnd"/>
            <w:r w:rsidRPr="00B4505C"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  <w:p w14:paraId="0B4243E3" w14:textId="3AA3436A" w:rsidR="001159A2" w:rsidRPr="00B4505C" w:rsidRDefault="00CA7825" w:rsidP="0011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ППО и профгруппорги</w:t>
            </w:r>
          </w:p>
        </w:tc>
        <w:tc>
          <w:tcPr>
            <w:tcW w:w="2191" w:type="dxa"/>
          </w:tcPr>
          <w:p w14:paraId="08331158" w14:textId="68CAE143" w:rsidR="001159A2" w:rsidRPr="00B4505C" w:rsidRDefault="00CA7825" w:rsidP="0011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интереса работников образования. Профсоюзных лидеров к освещению образовательной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профсоюзной тематики на сайте Профсоюза образования, группах Профсоюза в социальных сетях.</w:t>
            </w:r>
          </w:p>
        </w:tc>
      </w:tr>
      <w:tr w:rsidR="00C2660B" w:rsidRPr="00B4505C" w14:paraId="17283B86" w14:textId="77777777" w:rsidTr="00C2660B">
        <w:tc>
          <w:tcPr>
            <w:tcW w:w="2050" w:type="dxa"/>
          </w:tcPr>
          <w:p w14:paraId="1B8F719A" w14:textId="309ABE7A" w:rsidR="00C2660B" w:rsidRPr="00B4505C" w:rsidRDefault="00C2660B" w:rsidP="00C26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14:paraId="6905D4CB" w14:textId="64A1B29F" w:rsidR="001159A2" w:rsidRPr="00B4505C" w:rsidRDefault="001159A2" w:rsidP="00115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14:paraId="1FC16443" w14:textId="5F350AA6" w:rsidR="001159A2" w:rsidRPr="00B4505C" w:rsidRDefault="001159A2" w:rsidP="00115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26C052BA" w14:textId="2C44C0B5" w:rsidR="001159A2" w:rsidRPr="00B4505C" w:rsidRDefault="001159A2" w:rsidP="00EB2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14:paraId="3B3263B7" w14:textId="5ECB433E" w:rsidR="001159A2" w:rsidRPr="00B4505C" w:rsidRDefault="001159A2" w:rsidP="00115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395E64" w14:textId="77777777" w:rsidR="00047FE9" w:rsidRPr="00B4505C" w:rsidRDefault="00047FE9">
      <w:pPr>
        <w:rPr>
          <w:sz w:val="24"/>
          <w:szCs w:val="24"/>
        </w:rPr>
      </w:pPr>
      <w:bookmarkStart w:id="1" w:name="_GoBack"/>
      <w:bookmarkEnd w:id="1"/>
    </w:p>
    <w:p w14:paraId="39E6FC65" w14:textId="77777777" w:rsidR="00047FE9" w:rsidRPr="00B4505C" w:rsidRDefault="00047FE9">
      <w:pPr>
        <w:rPr>
          <w:rFonts w:ascii="Times New Roman" w:hAnsi="Times New Roman" w:cs="Times New Roman"/>
          <w:sz w:val="24"/>
          <w:szCs w:val="24"/>
        </w:rPr>
      </w:pPr>
      <w:r w:rsidRPr="00B4505C">
        <w:rPr>
          <w:rFonts w:ascii="Times New Roman" w:hAnsi="Times New Roman" w:cs="Times New Roman"/>
          <w:sz w:val="24"/>
          <w:szCs w:val="24"/>
        </w:rPr>
        <w:t xml:space="preserve">Председатель территориальной </w:t>
      </w:r>
    </w:p>
    <w:p w14:paraId="6D6D6EE7" w14:textId="63F1CE6A" w:rsidR="00047FE9" w:rsidRPr="00B4505C" w:rsidRDefault="00047FE9">
      <w:pPr>
        <w:rPr>
          <w:rFonts w:ascii="Times New Roman" w:hAnsi="Times New Roman" w:cs="Times New Roman"/>
          <w:sz w:val="24"/>
          <w:szCs w:val="24"/>
        </w:rPr>
      </w:pPr>
      <w:r w:rsidRPr="00B4505C">
        <w:rPr>
          <w:rFonts w:ascii="Times New Roman" w:hAnsi="Times New Roman" w:cs="Times New Roman"/>
          <w:sz w:val="24"/>
          <w:szCs w:val="24"/>
        </w:rPr>
        <w:t xml:space="preserve">организации Профсоюза     </w:t>
      </w:r>
      <w:r w:rsidR="00E96E0E">
        <w:rPr>
          <w:rFonts w:ascii="Times New Roman" w:hAnsi="Times New Roman" w:cs="Times New Roman"/>
          <w:sz w:val="24"/>
          <w:szCs w:val="24"/>
        </w:rPr>
        <w:t xml:space="preserve">      </w:t>
      </w:r>
      <w:r w:rsidRPr="00B4505C">
        <w:rPr>
          <w:rFonts w:ascii="Times New Roman" w:hAnsi="Times New Roman" w:cs="Times New Roman"/>
          <w:sz w:val="24"/>
          <w:szCs w:val="24"/>
        </w:rPr>
        <w:t xml:space="preserve"> Л. А. </w:t>
      </w:r>
      <w:proofErr w:type="spellStart"/>
      <w:r w:rsidRPr="00B4505C">
        <w:rPr>
          <w:rFonts w:ascii="Times New Roman" w:hAnsi="Times New Roman" w:cs="Times New Roman"/>
          <w:sz w:val="24"/>
          <w:szCs w:val="24"/>
        </w:rPr>
        <w:t>Привидинюк</w:t>
      </w:r>
      <w:proofErr w:type="spellEnd"/>
    </w:p>
    <w:p w14:paraId="1A44874F" w14:textId="77777777" w:rsidR="00047FE9" w:rsidRPr="00B4505C" w:rsidRDefault="00047FE9">
      <w:pPr>
        <w:rPr>
          <w:sz w:val="24"/>
          <w:szCs w:val="24"/>
        </w:rPr>
      </w:pPr>
    </w:p>
    <w:sectPr w:rsidR="00047FE9" w:rsidRPr="00B45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COMP" w:date="2025-06-02T13:03:00Z" w:initials="C">
    <w:p w14:paraId="70DD4069" w14:textId="77777777" w:rsidR="00EB249C" w:rsidRDefault="00EB249C">
      <w:pPr>
        <w:pStyle w:val="a5"/>
      </w:pPr>
      <w:r>
        <w:rPr>
          <w:rStyle w:val="a4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0DD406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OMP">
    <w15:presenceInfo w15:providerId="None" w15:userId="COM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F2C"/>
    <w:rsid w:val="00047FE9"/>
    <w:rsid w:val="001159A2"/>
    <w:rsid w:val="00160F2C"/>
    <w:rsid w:val="00186928"/>
    <w:rsid w:val="002507A1"/>
    <w:rsid w:val="006E425A"/>
    <w:rsid w:val="007D05FE"/>
    <w:rsid w:val="00A72CE2"/>
    <w:rsid w:val="00B4505C"/>
    <w:rsid w:val="00BB7469"/>
    <w:rsid w:val="00C2660B"/>
    <w:rsid w:val="00CA7825"/>
    <w:rsid w:val="00E96E0E"/>
    <w:rsid w:val="00EB249C"/>
    <w:rsid w:val="00F17DC2"/>
    <w:rsid w:val="00FC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2D3E4"/>
  <w15:chartTrackingRefBased/>
  <w15:docId w15:val="{E73B7EC3-4908-4C12-AEA0-BBF057E3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0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B249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B249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B249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B249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B249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B2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B24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20</cp:revision>
  <dcterms:created xsi:type="dcterms:W3CDTF">2025-04-03T09:41:00Z</dcterms:created>
  <dcterms:modified xsi:type="dcterms:W3CDTF">2025-09-29T09:17:00Z</dcterms:modified>
</cp:coreProperties>
</file>